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AE6" w:rsidRPr="00F40AE6" w:rsidRDefault="00F40AE6" w:rsidP="00F40AE6">
      <w:pPr>
        <w:widowControl/>
        <w:shd w:val="clear" w:color="auto" w:fill="663399"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40AE6">
        <w:rPr>
          <w:rFonts w:ascii="宋体" w:eastAsia="宋体" w:hAnsi="宋体" w:cs="宋体" w:hint="eastAsia"/>
          <w:b/>
          <w:bCs/>
          <w:color w:val="000000"/>
          <w:kern w:val="0"/>
          <w:sz w:val="15"/>
          <w:szCs w:val="15"/>
        </w:rPr>
        <w:t>《慧安财富一期基金》成立公告</w:t>
      </w:r>
    </w:p>
    <w:p w:rsidR="00F40AE6" w:rsidRPr="00F40AE6" w:rsidRDefault="00F40AE6" w:rsidP="00F40AE6">
      <w:pPr>
        <w:widowControl/>
        <w:shd w:val="clear" w:color="auto" w:fill="663399"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尊敬的投资者：</w:t>
      </w:r>
    </w:p>
    <w:p w:rsidR="00F40AE6" w:rsidRPr="00F40AE6" w:rsidRDefault="00F40AE6" w:rsidP="00F40AE6">
      <w:pPr>
        <w:widowControl/>
        <w:shd w:val="clear" w:color="auto" w:fill="663399"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我公司作为基金管理人，发起设立的《慧安财富一期基金》，基金编码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S21251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，由国信证券托管，于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2014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年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9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月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18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日募集结束，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9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月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19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日正式成立。特此公告。</w:t>
      </w:r>
    </w:p>
    <w:p w:rsidR="00F40AE6" w:rsidRPr="00F40AE6" w:rsidRDefault="00F40AE6" w:rsidP="00F40AE6">
      <w:pPr>
        <w:widowControl/>
        <w:shd w:val="clear" w:color="auto" w:fill="663399"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proofErr w:type="gramStart"/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杭州慧安投资</w:t>
      </w:r>
      <w:proofErr w:type="gramEnd"/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管理有限公司</w:t>
      </w:r>
    </w:p>
    <w:p w:rsidR="00F40AE6" w:rsidRPr="00F40AE6" w:rsidRDefault="00F40AE6" w:rsidP="00F40AE6">
      <w:pPr>
        <w:widowControl/>
        <w:shd w:val="clear" w:color="auto" w:fill="663399"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2014</w:t>
      </w:r>
      <w:r w:rsidRPr="00F40AE6">
        <w:rPr>
          <w:rFonts w:ascii="宋体" w:eastAsia="宋体" w:hAnsi="宋体" w:cs="宋体" w:hint="eastAsia"/>
          <w:color w:val="000000"/>
          <w:kern w:val="0"/>
          <w:sz w:val="15"/>
          <w:szCs w:val="15"/>
        </w:rPr>
        <w:t>年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9</w:t>
      </w:r>
      <w:r w:rsidRPr="00F40AE6">
        <w:rPr>
          <w:rFonts w:ascii="宋体" w:eastAsia="宋体" w:hAnsi="宋体" w:cs="宋体" w:hint="eastAsia"/>
          <w:color w:val="000000"/>
          <w:kern w:val="0"/>
          <w:sz w:val="15"/>
          <w:szCs w:val="15"/>
        </w:rPr>
        <w:t>月</w:t>
      </w:r>
      <w:r w:rsidRPr="00F40AE6">
        <w:rPr>
          <w:rFonts w:ascii="Simsun" w:eastAsia="宋体" w:hAnsi="Simsun" w:cs="宋体"/>
          <w:color w:val="000000"/>
          <w:kern w:val="0"/>
          <w:sz w:val="15"/>
          <w:szCs w:val="15"/>
        </w:rPr>
        <w:t>19</w:t>
      </w:r>
      <w:r w:rsidRPr="00F40AE6">
        <w:rPr>
          <w:rFonts w:ascii="宋体" w:eastAsia="宋体" w:hAnsi="宋体" w:cs="宋体" w:hint="eastAsia"/>
          <w:color w:val="000000"/>
          <w:kern w:val="0"/>
          <w:sz w:val="15"/>
          <w:szCs w:val="15"/>
        </w:rPr>
        <w:t>日</w:t>
      </w:r>
    </w:p>
    <w:p w:rsidR="00A95360" w:rsidRPr="00F40AE6" w:rsidRDefault="000967FE" w:rsidP="00F40AE6"/>
    <w:sectPr w:rsidR="00A95360" w:rsidRPr="00F40AE6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7FE" w:rsidRDefault="000967FE" w:rsidP="00385819">
      <w:r>
        <w:separator/>
      </w:r>
    </w:p>
  </w:endnote>
  <w:endnote w:type="continuationSeparator" w:id="0">
    <w:p w:rsidR="000967FE" w:rsidRDefault="000967FE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7FE" w:rsidRDefault="000967FE" w:rsidP="00385819">
      <w:r>
        <w:separator/>
      </w:r>
    </w:p>
  </w:footnote>
  <w:footnote w:type="continuationSeparator" w:id="0">
    <w:p w:rsidR="000967FE" w:rsidRDefault="000967FE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34314"/>
    <w:rsid w:val="000967FE"/>
    <w:rsid w:val="001C5B7B"/>
    <w:rsid w:val="00220A63"/>
    <w:rsid w:val="0023466B"/>
    <w:rsid w:val="002B1156"/>
    <w:rsid w:val="00385819"/>
    <w:rsid w:val="004C0A31"/>
    <w:rsid w:val="00617DD5"/>
    <w:rsid w:val="00663302"/>
    <w:rsid w:val="00677345"/>
    <w:rsid w:val="006A3A28"/>
    <w:rsid w:val="006E4E1F"/>
    <w:rsid w:val="006F5E85"/>
    <w:rsid w:val="00720C73"/>
    <w:rsid w:val="009559B1"/>
    <w:rsid w:val="00976043"/>
    <w:rsid w:val="009F30C1"/>
    <w:rsid w:val="00AA1680"/>
    <w:rsid w:val="00AD792F"/>
    <w:rsid w:val="00EC2002"/>
    <w:rsid w:val="00ED34DD"/>
    <w:rsid w:val="00F35401"/>
    <w:rsid w:val="00F40AE6"/>
    <w:rsid w:val="00F96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617DD5"/>
  </w:style>
  <w:style w:type="character" w:styleId="a6">
    <w:name w:val="Hyperlink"/>
    <w:basedOn w:val="a0"/>
    <w:uiPriority w:val="99"/>
    <w:semiHidden/>
    <w:unhideWhenUsed/>
    <w:rsid w:val="00AD79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7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1D1"/>
            <w:right w:val="none" w:sz="0" w:space="0" w:color="auto"/>
          </w:divBdr>
        </w:div>
      </w:divsChild>
    </w:div>
    <w:div w:id="9012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78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2014-11-03T05:09:00Z</dcterms:created>
  <dcterms:modified xsi:type="dcterms:W3CDTF">2014-11-03T05:09:00Z</dcterms:modified>
</cp:coreProperties>
</file>